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2"/>
          <w:szCs w:val="22"/>
        </w:rPr>
      </w:pPr>
      <w:r>
        <w:rPr/>
        <w:drawing>
          <wp:inline distT="0" distB="0" distL="0" distR="0">
            <wp:extent cx="2657475" cy="523875"/>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2"/>
                    <a:stretch>
                      <a:fillRect/>
                    </a:stretch>
                  </pic:blipFill>
                  <pic:spPr bwMode="auto">
                    <a:xfrm>
                      <a:off x="0" y="0"/>
                      <a:ext cx="2657475" cy="523875"/>
                    </a:xfrm>
                    <a:prstGeom prst="rect">
                      <a:avLst/>
                    </a:prstGeom>
                  </pic:spPr>
                </pic:pic>
              </a:graphicData>
            </a:graphic>
          </wp:inline>
        </w:drawing>
      </w:r>
    </w:p>
    <w:p>
      <w:pPr>
        <w:pStyle w:val="Normal"/>
        <w:rPr>
          <w:sz w:val="22"/>
          <w:szCs w:val="22"/>
        </w:rPr>
      </w:pPr>
      <w:r>
        <w:rPr>
          <w:sz w:val="22"/>
          <w:szCs w:val="22"/>
        </w:rPr>
      </w:r>
    </w:p>
    <w:p>
      <w:pPr>
        <w:pStyle w:val="Normal"/>
        <w:rPr>
          <w:sz w:val="22"/>
          <w:szCs w:val="22"/>
        </w:rPr>
      </w:pPr>
      <w:r>
        <w:rPr>
          <w:sz w:val="22"/>
          <w:szCs w:val="22"/>
        </w:rPr>
        <w:t>Klasa:</w:t>
        <w:tab/>
        <w:t>007-04/23-01/1</w:t>
      </w:r>
    </w:p>
    <w:p>
      <w:pPr>
        <w:pStyle w:val="Normal"/>
        <w:rPr>
          <w:sz w:val="22"/>
          <w:szCs w:val="22"/>
        </w:rPr>
      </w:pPr>
      <w:r>
        <w:rPr>
          <w:sz w:val="22"/>
          <w:szCs w:val="22"/>
        </w:rPr>
        <w:t>Urbroj:</w:t>
        <w:tab/>
        <w:t>2170-1-66-02/1-23-14</w:t>
      </w:r>
    </w:p>
    <w:p>
      <w:pPr>
        <w:pStyle w:val="Normal"/>
        <w:rPr>
          <w:sz w:val="22"/>
          <w:szCs w:val="22"/>
        </w:rPr>
      </w:pPr>
      <w:r>
        <w:rPr>
          <w:sz w:val="22"/>
          <w:szCs w:val="22"/>
        </w:rPr>
        <w:t>Rijeka, 27. prosinca 2023. godine</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jc w:val="center"/>
        <w:rPr>
          <w:b/>
          <w:b/>
          <w:sz w:val="22"/>
          <w:szCs w:val="22"/>
        </w:rPr>
      </w:pPr>
      <w:r>
        <w:rPr>
          <w:b/>
          <w:sz w:val="22"/>
          <w:szCs w:val="22"/>
        </w:rPr>
        <w:t>ZAPISNIK</w:t>
      </w:r>
    </w:p>
    <w:p>
      <w:pPr>
        <w:pStyle w:val="Normal"/>
        <w:jc w:val="center"/>
        <w:rPr>
          <w:b/>
          <w:b/>
          <w:sz w:val="22"/>
          <w:szCs w:val="22"/>
        </w:rPr>
      </w:pPr>
      <w:r>
        <w:rPr>
          <w:b/>
          <w:sz w:val="22"/>
          <w:szCs w:val="22"/>
        </w:rPr>
      </w:r>
    </w:p>
    <w:p>
      <w:pPr>
        <w:pStyle w:val="Normal"/>
        <w:jc w:val="both"/>
        <w:rPr>
          <w:sz w:val="22"/>
          <w:szCs w:val="22"/>
        </w:rPr>
      </w:pPr>
      <w:r>
        <w:rPr>
          <w:sz w:val="22"/>
          <w:szCs w:val="22"/>
        </w:rPr>
        <w:t xml:space="preserve">s </w:t>
      </w:r>
      <w:r>
        <w:rPr>
          <w:b/>
          <w:sz w:val="22"/>
          <w:szCs w:val="22"/>
        </w:rPr>
        <w:t>20.</w:t>
      </w:r>
      <w:r>
        <w:rPr>
          <w:sz w:val="22"/>
          <w:szCs w:val="22"/>
        </w:rPr>
        <w:t xml:space="preserve"> sjednice Školskog odbora Osnovne škole Podmurvice održane dana 27. prosinca 2023. godine u 17,00 sati.</w:t>
      </w:r>
    </w:p>
    <w:p>
      <w:pPr>
        <w:pStyle w:val="Normal"/>
        <w:spacing w:lineRule="auto" w:line="276"/>
        <w:jc w:val="both"/>
        <w:rPr>
          <w:sz w:val="22"/>
          <w:szCs w:val="22"/>
        </w:rPr>
      </w:pPr>
      <w:r>
        <w:rPr>
          <w:sz w:val="22"/>
          <w:szCs w:val="22"/>
        </w:rPr>
      </w:r>
    </w:p>
    <w:p>
      <w:pPr>
        <w:pStyle w:val="Normal"/>
        <w:jc w:val="both"/>
        <w:rPr>
          <w:sz w:val="22"/>
          <w:szCs w:val="22"/>
        </w:rPr>
      </w:pPr>
      <w:r>
        <w:rPr>
          <w:sz w:val="22"/>
          <w:szCs w:val="22"/>
        </w:rPr>
        <w:t>Prisutni:</w:t>
        <w:tab/>
        <w:t>Ana Marinić, (iz reda Učitelja i stručnih suradnika – 1 od 2)</w:t>
      </w:r>
    </w:p>
    <w:p>
      <w:pPr>
        <w:pStyle w:val="Normal"/>
        <w:ind w:left="708" w:firstLine="708"/>
        <w:jc w:val="both"/>
        <w:rPr>
          <w:sz w:val="22"/>
          <w:szCs w:val="22"/>
        </w:rPr>
      </w:pPr>
      <w:r>
        <w:rPr>
          <w:sz w:val="22"/>
          <w:szCs w:val="22"/>
        </w:rPr>
        <w:t>Roberta Bonassin, (iz reda Učitelja i stručnih suradnika –  2 od 2),</w:t>
      </w:r>
    </w:p>
    <w:p>
      <w:pPr>
        <w:pStyle w:val="Normal"/>
        <w:ind w:left="708" w:firstLine="708"/>
        <w:jc w:val="both"/>
        <w:rPr>
          <w:sz w:val="22"/>
          <w:szCs w:val="22"/>
        </w:rPr>
      </w:pPr>
      <w:r>
        <w:rPr>
          <w:sz w:val="22"/>
          <w:szCs w:val="22"/>
        </w:rPr>
        <w:t>Nadija Mustapić, (iz reda Vijeća roditelja –  1 od 1),</w:t>
      </w:r>
    </w:p>
    <w:p>
      <w:pPr>
        <w:pStyle w:val="Normal"/>
        <w:ind w:left="708" w:firstLine="708"/>
        <w:jc w:val="both"/>
        <w:rPr>
          <w:sz w:val="22"/>
          <w:szCs w:val="22"/>
        </w:rPr>
      </w:pPr>
      <w:r>
        <w:rPr>
          <w:sz w:val="22"/>
          <w:szCs w:val="22"/>
        </w:rPr>
        <w:t>Ivo Simper, (predstavnik Osnivača –  1 od 3 ),</w:t>
      </w:r>
    </w:p>
    <w:p>
      <w:pPr>
        <w:pStyle w:val="Normal"/>
        <w:ind w:left="708" w:firstLine="708"/>
        <w:jc w:val="both"/>
        <w:rPr>
          <w:sz w:val="22"/>
          <w:szCs w:val="22"/>
        </w:rPr>
      </w:pPr>
      <w:r>
        <w:rPr>
          <w:sz w:val="22"/>
          <w:szCs w:val="22"/>
        </w:rPr>
        <w:t xml:space="preserve">Eugen Podobnik, (predstavnik Osnivača - 3 od 3 ), </w:t>
      </w:r>
    </w:p>
    <w:p>
      <w:pPr>
        <w:pStyle w:val="Normal"/>
        <w:ind w:left="708" w:firstLine="708"/>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Odsutni:</w:t>
        <w:tab/>
        <w:t>Duško Milovanović, (predstavnik Osnivača – 2 od 3),</w:t>
      </w:r>
    </w:p>
    <w:p>
      <w:pPr>
        <w:pStyle w:val="Normal"/>
        <w:ind w:left="708" w:firstLine="708"/>
        <w:jc w:val="both"/>
        <w:rPr>
          <w:sz w:val="22"/>
          <w:szCs w:val="22"/>
        </w:rPr>
      </w:pPr>
      <w:r>
        <w:rPr>
          <w:sz w:val="22"/>
          <w:szCs w:val="22"/>
        </w:rPr>
        <w:t>Marin Bogičević, (iz skupa Radničkog vijeća – 1 od 1),</w:t>
      </w:r>
    </w:p>
    <w:p>
      <w:pPr>
        <w:pStyle w:val="Normal"/>
        <w:jc w:val="both"/>
        <w:rPr>
          <w:sz w:val="22"/>
          <w:szCs w:val="22"/>
        </w:rPr>
      </w:pPr>
      <w:r>
        <w:rPr>
          <w:sz w:val="22"/>
          <w:szCs w:val="22"/>
        </w:rPr>
      </w:r>
    </w:p>
    <w:p>
      <w:pPr>
        <w:pStyle w:val="Normal"/>
        <w:jc w:val="both"/>
        <w:rPr>
          <w:sz w:val="22"/>
          <w:szCs w:val="22"/>
        </w:rPr>
      </w:pPr>
      <w:r>
        <w:rPr>
          <w:sz w:val="22"/>
          <w:szCs w:val="22"/>
        </w:rPr>
        <w:tab/>
        <w:tab/>
      </w:r>
    </w:p>
    <w:p>
      <w:pPr>
        <w:pStyle w:val="Normal"/>
        <w:ind w:left="708" w:firstLine="708"/>
        <w:jc w:val="both"/>
        <w:rPr>
          <w:sz w:val="22"/>
          <w:szCs w:val="22"/>
        </w:rPr>
      </w:pPr>
      <w:r>
        <w:rPr>
          <w:sz w:val="22"/>
          <w:szCs w:val="22"/>
        </w:rPr>
        <w:t>Zapisničar:  Roberta Bonassin, potpredsjednica Školskog odbora</w:t>
      </w:r>
    </w:p>
    <w:p>
      <w:pPr>
        <w:pStyle w:val="Normal"/>
        <w:jc w:val="both"/>
        <w:rPr>
          <w:sz w:val="22"/>
          <w:szCs w:val="22"/>
        </w:rPr>
      </w:pPr>
      <w:r>
        <w:rPr>
          <w:sz w:val="22"/>
          <w:szCs w:val="22"/>
        </w:rPr>
      </w:r>
    </w:p>
    <w:p>
      <w:pPr>
        <w:pStyle w:val="Normal"/>
        <w:jc w:val="both"/>
        <w:rPr>
          <w:sz w:val="22"/>
          <w:szCs w:val="22"/>
        </w:rPr>
      </w:pPr>
      <w:r>
        <w:rPr>
          <w:sz w:val="22"/>
          <w:szCs w:val="22"/>
        </w:rPr>
        <w:tab/>
        <w:tab/>
        <w:t>Sjednicu je otvorila Ana Marinić, predsjednica Školskog odbora i pozdravila prisutne članove. Nakon što je utvrdila da sjednici prisustvuje većina članova Školskog odbora (5 od 7) predložila je sljedeći</w:t>
      </w:r>
    </w:p>
    <w:p>
      <w:pPr>
        <w:pStyle w:val="Normal"/>
        <w:jc w:val="both"/>
        <w:rPr>
          <w:sz w:val="22"/>
          <w:szCs w:val="22"/>
        </w:rPr>
      </w:pPr>
      <w:r>
        <w:rPr>
          <w:sz w:val="22"/>
          <w:szCs w:val="22"/>
        </w:rPr>
      </w:r>
    </w:p>
    <w:p>
      <w:pPr>
        <w:pStyle w:val="Normal"/>
        <w:tabs>
          <w:tab w:val="clear" w:pos="708"/>
          <w:tab w:val="left" w:pos="720" w:leader="none"/>
          <w:tab w:val="left" w:pos="3969" w:leader="dot"/>
        </w:tabs>
        <w:jc w:val="center"/>
        <w:rPr>
          <w:sz w:val="22"/>
          <w:szCs w:val="22"/>
        </w:rPr>
      </w:pPr>
      <w:r>
        <w:rPr>
          <w:sz w:val="22"/>
          <w:szCs w:val="22"/>
        </w:rPr>
        <w:t>DNEVNI RED:</w:t>
      </w:r>
    </w:p>
    <w:p>
      <w:pPr>
        <w:pStyle w:val="Normal"/>
        <w:tabs>
          <w:tab w:val="clear" w:pos="708"/>
          <w:tab w:val="left" w:pos="720" w:leader="none"/>
          <w:tab w:val="left" w:pos="3969" w:leader="dot"/>
        </w:tabs>
        <w:jc w:val="center"/>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1.  Razmatranje i usvajanje Zapisnika s prethodne sjednice</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(izvjestiteljica: Ana Marinić, predsjednica Školskog odbora)</w:t>
      </w:r>
    </w:p>
    <w:p>
      <w:pPr>
        <w:pStyle w:val="Normal"/>
        <w:rPr>
          <w:sz w:val="22"/>
          <w:szCs w:val="22"/>
        </w:rPr>
      </w:pPr>
      <w:r>
        <w:rPr>
          <w:sz w:val="22"/>
          <w:szCs w:val="22"/>
        </w:rPr>
      </w:r>
    </w:p>
    <w:p>
      <w:pPr>
        <w:pStyle w:val="Normal"/>
        <w:spacing w:lineRule="auto" w:line="259"/>
        <w:rPr>
          <w:sz w:val="22"/>
          <w:szCs w:val="22"/>
        </w:rPr>
      </w:pPr>
      <w:r>
        <w:rPr>
          <w:sz w:val="22"/>
          <w:szCs w:val="22"/>
        </w:rPr>
        <w:t>2.  Usvajanje Financijskog plana za 2024. godinu i projekcija za 2025. i 2026. godinu</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ab/>
        <w:t>(izvjestiteljica: Ljiljana Barić, računovotkinja)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spacing w:lineRule="auto" w:line="259"/>
        <w:rPr>
          <w:sz w:val="22"/>
          <w:szCs w:val="22"/>
        </w:rPr>
      </w:pPr>
      <w:r>
        <w:rPr>
          <w:sz w:val="22"/>
          <w:szCs w:val="22"/>
        </w:rPr>
      </w:r>
    </w:p>
    <w:p>
      <w:pPr>
        <w:pStyle w:val="Normal"/>
        <w:spacing w:lineRule="auto" w:line="259"/>
        <w:rPr>
          <w:sz w:val="22"/>
          <w:szCs w:val="22"/>
        </w:rPr>
      </w:pPr>
      <w:r>
        <w:rPr>
          <w:sz w:val="22"/>
          <w:szCs w:val="22"/>
        </w:rPr>
        <w:t>3. Razno</w:t>
      </w:r>
    </w:p>
    <w:p>
      <w:pPr>
        <w:pStyle w:val="Normal"/>
        <w:spacing w:lineRule="auto" w:line="259"/>
        <w:rPr>
          <w:sz w:val="22"/>
          <w:szCs w:val="22"/>
        </w:rPr>
      </w:pPr>
      <w:r>
        <w:rPr>
          <w:sz w:val="22"/>
          <w:szCs w:val="22"/>
        </w:rPr>
      </w:r>
    </w:p>
    <w:p>
      <w:pPr>
        <w:pStyle w:val="Normal"/>
        <w:rPr>
          <w:sz w:val="22"/>
          <w:szCs w:val="22"/>
        </w:rPr>
      </w:pPr>
      <w:r>
        <w:rPr>
          <w:sz w:val="22"/>
          <w:szCs w:val="22"/>
        </w:rPr>
      </w:r>
    </w:p>
    <w:p>
      <w:pPr>
        <w:pStyle w:val="Uvlakatijelateksta"/>
        <w:rPr>
          <w:rFonts w:ascii="Times New Roman" w:hAnsi="Times New Roman"/>
          <w:sz w:val="22"/>
          <w:szCs w:val="22"/>
        </w:rPr>
      </w:pPr>
      <w:r>
        <w:rPr>
          <w:rFonts w:ascii="Times New Roman" w:hAnsi="Times New Roman"/>
          <w:sz w:val="22"/>
          <w:szCs w:val="22"/>
        </w:rPr>
        <w:t xml:space="preserve">Na prijedlog Dnevnog reda koji je dostavljen uz poziv na sjednicu, nije podnesen prigovor. </w:t>
      </w:r>
    </w:p>
    <w:p>
      <w:pPr>
        <w:pStyle w:val="Normal"/>
        <w:rPr>
          <w:sz w:val="22"/>
          <w:szCs w:val="22"/>
        </w:rPr>
      </w:pPr>
      <w:r>
        <w:rPr>
          <w:sz w:val="22"/>
          <w:szCs w:val="22"/>
        </w:rPr>
      </w:r>
    </w:p>
    <w:p>
      <w:pPr>
        <w:pStyle w:val="Normal"/>
        <w:rPr>
          <w:sz w:val="22"/>
          <w:szCs w:val="22"/>
        </w:rPr>
      </w:pPr>
      <w:r>
        <w:rPr>
          <w:sz w:val="22"/>
          <w:szCs w:val="22"/>
        </w:rPr>
        <w:t>Dnevni red usvaja se jednoglasno od strane prisutnih članova Školskog odbora.</w:t>
      </w:r>
    </w:p>
    <w:p>
      <w:pPr>
        <w:pStyle w:val="Normal"/>
        <w:spacing w:lineRule="auto" w:line="259" w:before="0" w:after="160"/>
        <w:jc w:val="both"/>
        <w:rPr>
          <w:sz w:val="22"/>
          <w:szCs w:val="22"/>
          <w:u w:val="single"/>
        </w:rPr>
      </w:pPr>
      <w:r>
        <w:rPr>
          <w:sz w:val="22"/>
          <w:szCs w:val="22"/>
          <w:u w:val="single"/>
        </w:rPr>
      </w:r>
    </w:p>
    <w:p>
      <w:pPr>
        <w:pStyle w:val="Normal"/>
        <w:spacing w:lineRule="auto" w:line="259" w:before="0" w:after="160"/>
        <w:jc w:val="both"/>
        <w:rPr>
          <w:sz w:val="22"/>
          <w:szCs w:val="22"/>
          <w:u w:val="single"/>
        </w:rPr>
      </w:pPr>
      <w:r>
        <w:rPr>
          <w:sz w:val="22"/>
          <w:szCs w:val="22"/>
          <w:u w:val="single"/>
        </w:rPr>
        <w:t>AD. 1.</w:t>
      </w:r>
      <w:r>
        <w:rPr>
          <w:sz w:val="22"/>
          <w:szCs w:val="22"/>
        </w:rPr>
        <w:tab/>
        <w:tab/>
        <w:t>Temeljem članaka 60. i 86. Statuta Osnovne škole Podmurvice predsjednica Školskog odbora utvrđuje da je članovima Školskog odbora uz poziv na ovu sjednicu dostavljen zapisnik sa sjednice Školskog odbora održane 14. prosinca 2023. godine, uz dokumentaciju relevantnu za raspravu po točkama današnjeg dnevnog reda. Svi prisutni članovi Školskog odbora potvrđuju da su dokumentaciju primili putem elektroničke pošte. Predsjednica je pozvala prisutne članove Školskog odbora da se izjasne o prihvaćanju Zapisnika s prethodne sjednice Školskog odbora.</w:t>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ab/>
        <w:t>Budući da nitko nije imao primjedbi, Školski odbor jednoglasno (5/5) donosi sljedeći:</w:t>
      </w:r>
    </w:p>
    <w:p>
      <w:pPr>
        <w:pStyle w:val="Normal"/>
        <w:rPr>
          <w:b/>
          <w:b/>
          <w:sz w:val="22"/>
          <w:szCs w:val="22"/>
        </w:rPr>
      </w:pPr>
      <w:r>
        <w:rPr>
          <w:b/>
          <w:sz w:val="22"/>
          <w:szCs w:val="22"/>
        </w:rPr>
      </w:r>
    </w:p>
    <w:p>
      <w:pPr>
        <w:pStyle w:val="Normal"/>
        <w:jc w:val="center"/>
        <w:rPr>
          <w:b/>
          <w:b/>
          <w:sz w:val="22"/>
          <w:szCs w:val="22"/>
        </w:rPr>
      </w:pPr>
      <w:r>
        <w:rPr>
          <w:b/>
          <w:sz w:val="22"/>
          <w:szCs w:val="22"/>
        </w:rPr>
        <w:t>Z a k l j u č a k</w:t>
      </w:r>
    </w:p>
    <w:p>
      <w:pPr>
        <w:pStyle w:val="Normal"/>
        <w:jc w:val="center"/>
        <w:rPr>
          <w:b/>
          <w:b/>
          <w:sz w:val="22"/>
          <w:szCs w:val="22"/>
        </w:rPr>
      </w:pPr>
      <w:r>
        <w:rPr>
          <w:b/>
          <w:sz w:val="22"/>
          <w:szCs w:val="22"/>
        </w:rPr>
      </w:r>
    </w:p>
    <w:p>
      <w:pPr>
        <w:pStyle w:val="Normal"/>
        <w:jc w:val="center"/>
        <w:rPr>
          <w:sz w:val="22"/>
          <w:szCs w:val="22"/>
        </w:rPr>
      </w:pPr>
      <w:r>
        <w:rPr>
          <w:sz w:val="22"/>
          <w:szCs w:val="22"/>
        </w:rPr>
        <w:t>"Usvaja se Zapisnik s prethodne sjednice Školskog odbora održane 14. prosinca 2023. godine."</w:t>
      </w:r>
    </w:p>
    <w:p>
      <w:pPr>
        <w:pStyle w:val="Normal"/>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u w:val="single"/>
        </w:rPr>
        <w:t>AD. 2.</w:t>
      </w:r>
      <w:r>
        <w:rPr>
          <w:sz w:val="22"/>
          <w:szCs w:val="22"/>
        </w:rPr>
        <w:tab/>
        <w:tab/>
        <w:t>Predsjednica Školskog odbora pozvala je računovotkinju Ljiljanu Barić da podnese izvješće o ovoj točki dnevnog reda.</w:t>
      </w:r>
    </w:p>
    <w:p>
      <w:pPr>
        <w:pStyle w:val="Normal"/>
        <w:jc w:val="both"/>
        <w:rPr>
          <w:sz w:val="22"/>
          <w:szCs w:val="22"/>
        </w:rPr>
      </w:pPr>
      <w:r>
        <w:rPr>
          <w:sz w:val="22"/>
          <w:szCs w:val="22"/>
        </w:rPr>
      </w:r>
    </w:p>
    <w:p>
      <w:pPr>
        <w:pStyle w:val="Normal"/>
        <w:jc w:val="both"/>
        <w:rPr>
          <w:sz w:val="22"/>
          <w:szCs w:val="22"/>
        </w:rPr>
      </w:pPr>
      <w:r>
        <w:rPr>
          <w:sz w:val="22"/>
          <w:szCs w:val="22"/>
        </w:rPr>
        <w:t>Računovotkinja Ljiljana Barić podnosi financijsko izvješće za 2024. godinu i projekciju za 2025. i 2026. godinu.</w:t>
        <w:tab/>
      </w:r>
    </w:p>
    <w:p>
      <w:pPr>
        <w:pStyle w:val="Normal"/>
        <w:jc w:val="both"/>
        <w:rPr>
          <w:sz w:val="22"/>
          <w:szCs w:val="22"/>
        </w:rPr>
      </w:pPr>
      <w:r>
        <w:rPr>
          <w:sz w:val="22"/>
          <w:szCs w:val="22"/>
        </w:rPr>
      </w:r>
    </w:p>
    <w:p>
      <w:pPr>
        <w:pStyle w:val="Normal"/>
        <w:jc w:val="both"/>
        <w:rPr>
          <w:sz w:val="22"/>
          <w:szCs w:val="22"/>
        </w:rPr>
      </w:pPr>
      <w:r>
        <w:rPr>
          <w:sz w:val="22"/>
          <w:szCs w:val="22"/>
        </w:rPr>
        <w:t xml:space="preserve">Otvara se rasprava. Član Školskog odbora Ivo Simper postavlja pitanje o planiranom povećanju prihoda za 2024. godinu na što računovotkinja odgovara da se radi o predviđenom povećanju plaća. Potpredsjednica Školskog odbora Roberta Bonassin postavlja pitanje o planiranim sredstvima za program Zdravstveni odgoj i obrazovanje. Računovotkinja odgovara da su sredstva planirana i raspoređena od strane Grada. </w:t>
      </w:r>
    </w:p>
    <w:p>
      <w:pPr>
        <w:pStyle w:val="Normal"/>
        <w:jc w:val="both"/>
        <w:rPr>
          <w:sz w:val="22"/>
          <w:szCs w:val="22"/>
        </w:rPr>
      </w:pPr>
      <w:r>
        <w:rPr>
          <w:sz w:val="22"/>
          <w:szCs w:val="22"/>
        </w:rPr>
      </w:r>
    </w:p>
    <w:p>
      <w:pPr>
        <w:pStyle w:val="Normal"/>
        <w:jc w:val="both"/>
        <w:rPr>
          <w:sz w:val="22"/>
          <w:szCs w:val="22"/>
        </w:rPr>
      </w:pPr>
      <w:r>
        <w:rPr>
          <w:sz w:val="22"/>
          <w:szCs w:val="22"/>
        </w:rPr>
        <w:t>Rasprava se okončava.</w:t>
      </w:r>
    </w:p>
    <w:p>
      <w:pPr>
        <w:pStyle w:val="Normal"/>
        <w:ind w:firstLine="708"/>
        <w:jc w:val="both"/>
        <w:rPr>
          <w:sz w:val="22"/>
          <w:szCs w:val="22"/>
        </w:rPr>
      </w:pPr>
      <w:r>
        <w:rPr>
          <w:sz w:val="22"/>
          <w:szCs w:val="22"/>
        </w:rPr>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Budući da nitko nije imao primjedbi, Školski odbor jednoglasno (5/5) donosi sljedeći:</w:t>
      </w:r>
    </w:p>
    <w:p>
      <w:pPr>
        <w:pStyle w:val="Normal"/>
        <w:jc w:val="both"/>
        <w:rPr>
          <w:sz w:val="22"/>
          <w:szCs w:val="22"/>
        </w:rPr>
      </w:pPr>
      <w:r>
        <w:rPr>
          <w:sz w:val="22"/>
          <w:szCs w:val="22"/>
        </w:rPr>
      </w:r>
    </w:p>
    <w:p>
      <w:pPr>
        <w:pStyle w:val="Normal"/>
        <w:jc w:val="center"/>
        <w:rPr>
          <w:b/>
          <w:b/>
          <w:sz w:val="22"/>
          <w:szCs w:val="22"/>
        </w:rPr>
      </w:pPr>
      <w:r>
        <w:rPr>
          <w:b/>
          <w:sz w:val="22"/>
          <w:szCs w:val="22"/>
        </w:rPr>
        <w:t>Z a k l j u č a k</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jc w:val="center"/>
        <w:rPr>
          <w:sz w:val="22"/>
          <w:szCs w:val="22"/>
        </w:rPr>
      </w:pPr>
      <w:r>
        <w:rPr>
          <w:sz w:val="22"/>
          <w:szCs w:val="22"/>
        </w:rPr>
        <w:t>"Usvaja se Financijski plan za 2024. godinu i projekcija za 2025. i 2026. godinu."</w:t>
      </w:r>
    </w:p>
    <w:p>
      <w:pPr>
        <w:pStyle w:val="Normal"/>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u w:val="single"/>
        </w:rPr>
      </w:pPr>
      <w:r>
        <w:rPr>
          <w:sz w:val="22"/>
          <w:szCs w:val="22"/>
          <w:u w:val="single"/>
        </w:rPr>
      </w:r>
    </w:p>
    <w:p>
      <w:pPr>
        <w:pStyle w:val="Normal"/>
        <w:jc w:val="both"/>
        <w:rPr>
          <w:sz w:val="22"/>
          <w:szCs w:val="22"/>
        </w:rPr>
      </w:pPr>
      <w:r>
        <w:rPr>
          <w:sz w:val="22"/>
          <w:szCs w:val="22"/>
          <w:u w:val="single"/>
        </w:rPr>
        <w:t xml:space="preserve">AD. 3. </w:t>
      </w:r>
      <w:r>
        <w:rPr>
          <w:sz w:val="22"/>
          <w:szCs w:val="22"/>
        </w:rPr>
        <w:tab/>
        <w:tab/>
        <w:t>Pod točkom razno ravnateljica je izvijestila o:</w:t>
      </w:r>
    </w:p>
    <w:p>
      <w:pPr>
        <w:pStyle w:val="Normal"/>
        <w:jc w:val="both"/>
        <w:rPr>
          <w:sz w:val="22"/>
          <w:szCs w:val="22"/>
        </w:rPr>
      </w:pPr>
      <w:r>
        <w:rPr>
          <w:sz w:val="22"/>
          <w:szCs w:val="22"/>
        </w:rPr>
      </w:r>
    </w:p>
    <w:p>
      <w:pPr>
        <w:pStyle w:val="Normal"/>
        <w:jc w:val="both"/>
        <w:rPr>
          <w:sz w:val="22"/>
          <w:szCs w:val="22"/>
        </w:rPr>
      </w:pPr>
      <w:r>
        <w:rPr>
          <w:sz w:val="22"/>
          <w:szCs w:val="22"/>
        </w:rPr>
        <w:t>- tijeku radova na sanaciji sanitarnih čvorova u starom dijelu Škole</w:t>
      </w:r>
    </w:p>
    <w:p>
      <w:pPr>
        <w:pStyle w:val="Normal"/>
        <w:jc w:val="both"/>
        <w:rPr>
          <w:sz w:val="22"/>
          <w:szCs w:val="22"/>
        </w:rPr>
      </w:pPr>
      <w:r>
        <w:rPr>
          <w:sz w:val="22"/>
          <w:szCs w:val="22"/>
        </w:rPr>
        <w:t>- postavljanju zaštitne ograde na fasadu na dijelu zgrade pored igrališta</w:t>
      </w:r>
    </w:p>
    <w:p>
      <w:pPr>
        <w:pStyle w:val="Normal"/>
        <w:jc w:val="both"/>
        <w:rPr>
          <w:sz w:val="22"/>
          <w:szCs w:val="22"/>
        </w:rPr>
      </w:pPr>
      <w:r>
        <w:rPr>
          <w:sz w:val="22"/>
          <w:szCs w:val="22"/>
        </w:rPr>
        <w:t>- planiranoj obnovi svlačionica.</w:t>
      </w:r>
    </w:p>
    <w:p>
      <w:pPr>
        <w:pStyle w:val="Normal"/>
        <w:jc w:val="both"/>
        <w:rPr>
          <w:sz w:val="22"/>
          <w:szCs w:val="22"/>
        </w:rPr>
      </w:pPr>
      <w:r>
        <w:rPr>
          <w:sz w:val="22"/>
          <w:szCs w:val="22"/>
        </w:rPr>
        <w:t xml:space="preserve"> </w:t>
      </w:r>
    </w:p>
    <w:p>
      <w:pPr>
        <w:pStyle w:val="ListParagraph"/>
        <w:jc w:val="both"/>
        <w:rPr>
          <w:sz w:val="22"/>
          <w:szCs w:val="22"/>
        </w:rPr>
      </w:pPr>
      <w:r>
        <w:rPr>
          <w:sz w:val="22"/>
          <w:szCs w:val="22"/>
        </w:rPr>
      </w:r>
    </w:p>
    <w:p>
      <w:pPr>
        <w:pStyle w:val="ListParagraph"/>
        <w:jc w:val="both"/>
        <w:rPr>
          <w:sz w:val="22"/>
          <w:szCs w:val="22"/>
        </w:rPr>
      </w:pPr>
      <w:r>
        <w:rPr>
          <w:sz w:val="22"/>
          <w:szCs w:val="22"/>
        </w:rPr>
        <w:t>Završetkom rasprave po dnevnom redu sjednica je završena u 17,30 sati.</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Zapisnik je napisan u jednom primjerku na tri stranice.</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p>
    <w:p>
      <w:pPr>
        <w:pStyle w:val="Normal"/>
        <w:jc w:val="both"/>
        <w:rPr>
          <w:sz w:val="22"/>
          <w:szCs w:val="22"/>
        </w:rPr>
      </w:pPr>
      <w:r>
        <w:rPr>
          <w:sz w:val="22"/>
          <w:szCs w:val="22"/>
        </w:rPr>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Zapisničar:</w:t>
        <w:tab/>
        <w:tab/>
        <w:tab/>
        <w:tab/>
        <w:tab/>
        <w:tab/>
        <w:tab/>
        <w:t>Predsjednica:</w:t>
      </w:r>
    </w:p>
    <w:p>
      <w:pPr>
        <w:pStyle w:val="Normal"/>
        <w:jc w:val="both"/>
        <w:rPr>
          <w:sz w:val="22"/>
          <w:szCs w:val="22"/>
          <w:u w:val="single"/>
        </w:rPr>
      </w:pPr>
      <w:r>
        <w:rPr>
          <w:sz w:val="22"/>
          <w:szCs w:val="22"/>
          <w:u w:val="single"/>
        </w:rPr>
        <w:tab/>
        <w:tab/>
        <w:tab/>
        <w:tab/>
      </w:r>
      <w:r>
        <w:rPr>
          <w:sz w:val="22"/>
          <w:szCs w:val="22"/>
        </w:rPr>
        <w:tab/>
        <w:tab/>
        <w:tab/>
        <w:tab/>
      </w:r>
      <w:r>
        <w:rPr>
          <w:sz w:val="22"/>
          <w:szCs w:val="22"/>
          <w:u w:val="single"/>
        </w:rPr>
        <w:tab/>
        <w:tab/>
        <w:tab/>
        <w:tab/>
      </w:r>
    </w:p>
    <w:p>
      <w:pPr>
        <w:pStyle w:val="Normal"/>
        <w:rPr>
          <w:sz w:val="22"/>
          <w:szCs w:val="22"/>
        </w:rPr>
      </w:pPr>
      <w:r>
        <w:rPr>
          <w:sz w:val="22"/>
          <w:szCs w:val="22"/>
        </w:rPr>
        <w:t xml:space="preserve">          </w:t>
      </w:r>
      <w:r>
        <w:rPr>
          <w:sz w:val="22"/>
          <w:szCs w:val="22"/>
        </w:rPr>
        <w:t>Roberta Bonassin</w:t>
        <w:tab/>
        <w:tab/>
        <w:tab/>
        <w:tab/>
        <w:t xml:space="preserve">         </w:t>
        <w:tab/>
        <w:tab/>
        <w:t xml:space="preserve">  </w:t>
        <w:tab/>
        <w:t>Ana Marinić</w:t>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Cambria">
    <w:charset w:val="ee"/>
    <w:family w:val="roman"/>
    <w:pitch w:val="variable"/>
  </w:font>
  <w:font w:name="Charter HR">
    <w:charset w:val="ee"/>
    <w:family w:val="roman"/>
    <w:pitch w:val="variable"/>
  </w:font>
  <w:font w:name="Segoe UI">
    <w:charset w:val="ee"/>
    <w:family w:val="roman"/>
    <w:pitch w:val="variable"/>
  </w:font>
  <w:font w:name="Arial">
    <w:charset w:val="ee"/>
    <w:family w:val="roman"/>
    <w:pitch w:val="variable"/>
  </w:font>
  <w:font w:name="Liberation Sans">
    <w:altName w:val="Arial"/>
    <w:charset w:val="ee"/>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b1b2d"/>
    <w:pPr>
      <w:widowControl/>
      <w:bidi w:val="0"/>
      <w:spacing w:lineRule="auto" w:line="240" w:before="0" w:after="0"/>
      <w:jc w:val="left"/>
    </w:pPr>
    <w:rPr>
      <w:rFonts w:ascii="Times New Roman" w:hAnsi="Times New Roman" w:eastAsia="Times New Roman" w:cs="Times New Roman"/>
      <w:color w:val="auto"/>
      <w:kern w:val="0"/>
      <w:sz w:val="24"/>
      <w:szCs w:val="24"/>
      <w:lang w:eastAsia="hr-HR" w:val="hr-HR" w:bidi="ar-SA"/>
    </w:rPr>
  </w:style>
  <w:style w:type="paragraph" w:styleId="Stilnaslova1">
    <w:name w:val="Heading 1"/>
    <w:basedOn w:val="Normal"/>
    <w:next w:val="Normal"/>
    <w:link w:val="Naslov1Char"/>
    <w:qFormat/>
    <w:rsid w:val="00b469e4"/>
    <w:pPr>
      <w:keepNext w:val="true"/>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Stilnaslova2">
    <w:name w:val="Heading 2"/>
    <w:basedOn w:val="Normal"/>
    <w:next w:val="Normal"/>
    <w:link w:val="Naslov2Char"/>
    <w:uiPriority w:val="9"/>
    <w:unhideWhenUsed/>
    <w:qFormat/>
    <w:rsid w:val="0062297a"/>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Stilnaslova3">
    <w:name w:val="Heading 3"/>
    <w:basedOn w:val="Normal"/>
    <w:next w:val="Normal"/>
    <w:link w:val="Naslov3Char"/>
    <w:uiPriority w:val="9"/>
    <w:semiHidden/>
    <w:unhideWhenUsed/>
    <w:qFormat/>
    <w:rsid w:val="00277167"/>
    <w:pPr>
      <w:keepNext w:val="true"/>
      <w:keepLines/>
      <w:spacing w:before="160" w:after="0"/>
      <w:outlineLvl w:val="2"/>
    </w:pPr>
    <w:rPr>
      <w:rFonts w:ascii="Cambria" w:hAnsi="Cambria"/>
      <w:sz w:val="32"/>
      <w:szCs w:val="32"/>
      <w:lang w:eastAsia="en-US"/>
    </w:rPr>
  </w:style>
  <w:style w:type="paragraph" w:styleId="Stilnaslova4">
    <w:name w:val="Heading 4"/>
    <w:basedOn w:val="Normal"/>
    <w:next w:val="Normal"/>
    <w:link w:val="Naslov4Char"/>
    <w:uiPriority w:val="9"/>
    <w:semiHidden/>
    <w:unhideWhenUsed/>
    <w:qFormat/>
    <w:rsid w:val="00277167"/>
    <w:pPr>
      <w:keepNext w:val="true"/>
      <w:keepLines/>
      <w:spacing w:lineRule="auto" w:line="300" w:before="80" w:after="0"/>
      <w:outlineLvl w:val="3"/>
    </w:pPr>
    <w:rPr>
      <w:rFonts w:ascii="Cambria" w:hAnsi="Cambria"/>
      <w:i/>
      <w:iCs/>
      <w:sz w:val="30"/>
      <w:szCs w:val="30"/>
      <w:lang w:eastAsia="en-US"/>
    </w:rPr>
  </w:style>
  <w:style w:type="paragraph" w:styleId="Stilnaslova5">
    <w:name w:val="Heading 5"/>
    <w:basedOn w:val="Normal"/>
    <w:next w:val="Normal"/>
    <w:link w:val="Naslov5Char"/>
    <w:uiPriority w:val="9"/>
    <w:semiHidden/>
    <w:unhideWhenUsed/>
    <w:qFormat/>
    <w:rsid w:val="00277167"/>
    <w:pPr>
      <w:keepNext w:val="true"/>
      <w:keepLines/>
      <w:spacing w:lineRule="auto" w:line="300" w:before="40" w:after="0"/>
      <w:outlineLvl w:val="4"/>
    </w:pPr>
    <w:rPr>
      <w:rFonts w:ascii="Cambria" w:hAnsi="Cambria"/>
      <w:sz w:val="28"/>
      <w:szCs w:val="28"/>
      <w:lang w:eastAsia="en-US"/>
    </w:rPr>
  </w:style>
  <w:style w:type="paragraph" w:styleId="Stilnaslova6">
    <w:name w:val="Heading 6"/>
    <w:basedOn w:val="Normal"/>
    <w:next w:val="Normal"/>
    <w:link w:val="Naslov6Char"/>
    <w:uiPriority w:val="9"/>
    <w:qFormat/>
    <w:rsid w:val="0012382a"/>
    <w:pPr>
      <w:keepNext w:val="true"/>
      <w:widowControl w:val="false"/>
      <w:jc w:val="both"/>
      <w:outlineLvl w:val="5"/>
    </w:pPr>
    <w:rPr>
      <w:b/>
      <w:bCs/>
      <w:szCs w:val="20"/>
      <w:lang w:val="de-DE"/>
    </w:rPr>
  </w:style>
  <w:style w:type="paragraph" w:styleId="Stilnaslova7">
    <w:name w:val="Heading 7"/>
    <w:basedOn w:val="Normal"/>
    <w:next w:val="Normal"/>
    <w:link w:val="Naslov7Char"/>
    <w:uiPriority w:val="9"/>
    <w:semiHidden/>
    <w:unhideWhenUsed/>
    <w:qFormat/>
    <w:rsid w:val="00277167"/>
    <w:pPr>
      <w:keepNext w:val="true"/>
      <w:keepLines/>
      <w:spacing w:lineRule="auto" w:line="300" w:before="40" w:after="0"/>
      <w:outlineLvl w:val="6"/>
    </w:pPr>
    <w:rPr>
      <w:rFonts w:ascii="Cambria" w:hAnsi="Cambria"/>
      <w:lang w:eastAsia="en-US"/>
    </w:rPr>
  </w:style>
  <w:style w:type="paragraph" w:styleId="Stilnaslova8">
    <w:name w:val="Heading 8"/>
    <w:basedOn w:val="Normal"/>
    <w:next w:val="Normal"/>
    <w:link w:val="Naslov8Char"/>
    <w:uiPriority w:val="9"/>
    <w:semiHidden/>
    <w:unhideWhenUsed/>
    <w:qFormat/>
    <w:rsid w:val="00277167"/>
    <w:pPr>
      <w:keepNext w:val="true"/>
      <w:keepLines/>
      <w:spacing w:lineRule="auto" w:line="300" w:before="40" w:after="0"/>
      <w:outlineLvl w:val="7"/>
    </w:pPr>
    <w:rPr>
      <w:rFonts w:ascii="Cambria" w:hAnsi="Cambria"/>
      <w:i/>
      <w:iCs/>
      <w:sz w:val="22"/>
      <w:szCs w:val="22"/>
      <w:lang w:eastAsia="en-US"/>
    </w:rPr>
  </w:style>
  <w:style w:type="paragraph" w:styleId="Stilnaslova9">
    <w:name w:val="Heading 9"/>
    <w:basedOn w:val="Normal"/>
    <w:next w:val="Normal"/>
    <w:link w:val="Naslov9Char"/>
    <w:uiPriority w:val="9"/>
    <w:semiHidden/>
    <w:unhideWhenUsed/>
    <w:qFormat/>
    <w:rsid w:val="00277167"/>
    <w:pPr>
      <w:keepNext w:val="true"/>
      <w:keepLines/>
      <w:spacing w:lineRule="auto" w:line="300" w:before="40" w:after="0"/>
      <w:outlineLvl w:val="8"/>
    </w:pPr>
    <w:rPr>
      <w:rFonts w:ascii="Calibri" w:hAnsi="Calibri"/>
      <w:b/>
      <w:bCs/>
      <w:i/>
      <w:iCs/>
      <w:sz w:val="21"/>
      <w:szCs w:val="21"/>
      <w:lang w:eastAsia="en-US"/>
    </w:rPr>
  </w:style>
  <w:style w:type="character" w:styleId="DefaultParagraphFont" w:default="1">
    <w:name w:val="Default Paragraph Font"/>
    <w:uiPriority w:val="1"/>
    <w:semiHidden/>
    <w:unhideWhenUsed/>
    <w:qFormat/>
    <w:rPr/>
  </w:style>
  <w:style w:type="character" w:styleId="UvuenotijelotekstaChar" w:customStyle="1">
    <w:name w:val="Uvučeno tijelo teksta Char"/>
    <w:basedOn w:val="DefaultParagraphFont"/>
    <w:link w:val="Uvuenotijeloteksta"/>
    <w:qFormat/>
    <w:rsid w:val="007810d9"/>
    <w:rPr>
      <w:rFonts w:ascii="Charter HR" w:hAnsi="Charter HR" w:eastAsia="Times New Roman" w:cs="Times New Roman"/>
      <w:sz w:val="20"/>
      <w:szCs w:val="20"/>
      <w:lang w:val="en-US" w:eastAsia="hr-HR"/>
    </w:rPr>
  </w:style>
  <w:style w:type="character" w:styleId="Naslov6Char" w:customStyle="1">
    <w:name w:val="Naslov 6 Char"/>
    <w:basedOn w:val="DefaultParagraphFont"/>
    <w:link w:val="Naslov6"/>
    <w:uiPriority w:val="9"/>
    <w:qFormat/>
    <w:rsid w:val="0012382a"/>
    <w:rPr>
      <w:rFonts w:ascii="Times New Roman" w:hAnsi="Times New Roman" w:eastAsia="Times New Roman" w:cs="Times New Roman"/>
      <w:b/>
      <w:bCs/>
      <w:sz w:val="24"/>
      <w:szCs w:val="20"/>
      <w:lang w:val="de-DE" w:eastAsia="hr-HR"/>
    </w:rPr>
  </w:style>
  <w:style w:type="character" w:styleId="TekstbaloniaChar" w:customStyle="1">
    <w:name w:val="Tekst balončića Char"/>
    <w:basedOn w:val="DefaultParagraphFont"/>
    <w:link w:val="Tekstbalonia"/>
    <w:uiPriority w:val="99"/>
    <w:semiHidden/>
    <w:qFormat/>
    <w:rsid w:val="00e573c9"/>
    <w:rPr>
      <w:rFonts w:ascii="Segoe UI" w:hAnsi="Segoe UI" w:eastAsia="Times New Roman" w:cs="Segoe UI"/>
      <w:sz w:val="18"/>
      <w:szCs w:val="18"/>
      <w:lang w:eastAsia="hr-HR"/>
    </w:rPr>
  </w:style>
  <w:style w:type="character" w:styleId="Naslov1Char" w:customStyle="1">
    <w:name w:val="Naslov 1 Char"/>
    <w:basedOn w:val="DefaultParagraphFont"/>
    <w:link w:val="Naslov1"/>
    <w:qFormat/>
    <w:rsid w:val="00b469e4"/>
    <w:rPr>
      <w:rFonts w:ascii="Calibri Light" w:hAnsi="Calibri Light" w:eastAsia="" w:cs="" w:asciiTheme="majorHAnsi" w:cstheme="majorBidi" w:eastAsiaTheme="majorEastAsia" w:hAnsiTheme="majorHAnsi"/>
      <w:color w:val="2E74B5" w:themeColor="accent1" w:themeShade="bf"/>
      <w:sz w:val="32"/>
      <w:szCs w:val="32"/>
      <w:lang w:eastAsia="hr-HR"/>
    </w:rPr>
  </w:style>
  <w:style w:type="character" w:styleId="TijelotekstaChar" w:customStyle="1">
    <w:name w:val="Tijelo teksta Char"/>
    <w:basedOn w:val="DefaultParagraphFont"/>
    <w:link w:val="Tijeloteksta"/>
    <w:qFormat/>
    <w:rsid w:val="000b0f57"/>
    <w:rPr>
      <w:rFonts w:ascii="Arial" w:hAnsi="Arial" w:eastAsia="Times New Roman" w:cs="Times New Roman"/>
      <w:szCs w:val="20"/>
      <w:lang w:eastAsia="hr-HR"/>
    </w:rPr>
  </w:style>
  <w:style w:type="character" w:styleId="Isticanje">
    <w:name w:val="Isticanje"/>
    <w:uiPriority w:val="20"/>
    <w:qFormat/>
    <w:rsid w:val="000b0f57"/>
    <w:rPr>
      <w:i/>
      <w:iCs/>
    </w:rPr>
  </w:style>
  <w:style w:type="character" w:styleId="Naslov2Char" w:customStyle="1">
    <w:name w:val="Naslov 2 Char"/>
    <w:basedOn w:val="DefaultParagraphFont"/>
    <w:link w:val="Naslov2"/>
    <w:uiPriority w:val="9"/>
    <w:qFormat/>
    <w:rsid w:val="0062297a"/>
    <w:rPr>
      <w:rFonts w:ascii="Calibri Light" w:hAnsi="Calibri Light" w:eastAsia="" w:cs="" w:asciiTheme="majorHAnsi" w:cstheme="majorBidi" w:eastAsiaTheme="majorEastAsia" w:hAnsiTheme="majorHAnsi"/>
      <w:color w:val="2E74B5" w:themeColor="accent1" w:themeShade="bf"/>
      <w:sz w:val="26"/>
      <w:szCs w:val="26"/>
      <w:lang w:eastAsia="hr-HR"/>
    </w:rPr>
  </w:style>
  <w:style w:type="character" w:styleId="Naslov3Char" w:customStyle="1">
    <w:name w:val="Naslov 3 Char"/>
    <w:basedOn w:val="DefaultParagraphFont"/>
    <w:link w:val="Naslov3"/>
    <w:uiPriority w:val="9"/>
    <w:semiHidden/>
    <w:qFormat/>
    <w:rsid w:val="00277167"/>
    <w:rPr>
      <w:rFonts w:ascii="Cambria" w:hAnsi="Cambria" w:eastAsia="Times New Roman" w:cs="Times New Roman"/>
      <w:sz w:val="32"/>
      <w:szCs w:val="32"/>
    </w:rPr>
  </w:style>
  <w:style w:type="character" w:styleId="Naslov4Char" w:customStyle="1">
    <w:name w:val="Naslov 4 Char"/>
    <w:basedOn w:val="DefaultParagraphFont"/>
    <w:link w:val="Naslov4"/>
    <w:uiPriority w:val="9"/>
    <w:semiHidden/>
    <w:qFormat/>
    <w:rsid w:val="00277167"/>
    <w:rPr>
      <w:rFonts w:ascii="Cambria" w:hAnsi="Cambria" w:eastAsia="Times New Roman" w:cs="Times New Roman"/>
      <w:i/>
      <w:iCs/>
      <w:sz w:val="30"/>
      <w:szCs w:val="30"/>
    </w:rPr>
  </w:style>
  <w:style w:type="character" w:styleId="Naslov5Char" w:customStyle="1">
    <w:name w:val="Naslov 5 Char"/>
    <w:basedOn w:val="DefaultParagraphFont"/>
    <w:link w:val="Naslov5"/>
    <w:uiPriority w:val="9"/>
    <w:semiHidden/>
    <w:qFormat/>
    <w:rsid w:val="00277167"/>
    <w:rPr>
      <w:rFonts w:ascii="Cambria" w:hAnsi="Cambria" w:eastAsia="Times New Roman" w:cs="Times New Roman"/>
      <w:sz w:val="28"/>
      <w:szCs w:val="28"/>
    </w:rPr>
  </w:style>
  <w:style w:type="character" w:styleId="Naslov7Char" w:customStyle="1">
    <w:name w:val="Naslov 7 Char"/>
    <w:basedOn w:val="DefaultParagraphFont"/>
    <w:link w:val="Naslov7"/>
    <w:uiPriority w:val="9"/>
    <w:semiHidden/>
    <w:qFormat/>
    <w:rsid w:val="00277167"/>
    <w:rPr>
      <w:rFonts w:ascii="Cambria" w:hAnsi="Cambria" w:eastAsia="Times New Roman" w:cs="Times New Roman"/>
      <w:sz w:val="24"/>
      <w:szCs w:val="24"/>
    </w:rPr>
  </w:style>
  <w:style w:type="character" w:styleId="Naslov8Char" w:customStyle="1">
    <w:name w:val="Naslov 8 Char"/>
    <w:basedOn w:val="DefaultParagraphFont"/>
    <w:link w:val="Naslov8"/>
    <w:uiPriority w:val="9"/>
    <w:semiHidden/>
    <w:qFormat/>
    <w:rsid w:val="00277167"/>
    <w:rPr>
      <w:rFonts w:ascii="Cambria" w:hAnsi="Cambria" w:eastAsia="Times New Roman" w:cs="Times New Roman"/>
      <w:i/>
      <w:iCs/>
    </w:rPr>
  </w:style>
  <w:style w:type="character" w:styleId="Naslov9Char" w:customStyle="1">
    <w:name w:val="Naslov 9 Char"/>
    <w:basedOn w:val="DefaultParagraphFont"/>
    <w:link w:val="Naslov9"/>
    <w:uiPriority w:val="9"/>
    <w:semiHidden/>
    <w:qFormat/>
    <w:rsid w:val="00277167"/>
    <w:rPr>
      <w:rFonts w:ascii="Calibri" w:hAnsi="Calibri" w:eastAsia="Times New Roman" w:cs="Times New Roman"/>
      <w:b/>
      <w:bCs/>
      <w:i/>
      <w:iCs/>
      <w:sz w:val="21"/>
      <w:szCs w:val="21"/>
    </w:rPr>
  </w:style>
  <w:style w:type="character" w:styleId="ZaglavljeChar" w:customStyle="1">
    <w:name w:val="Zaglavlje Char"/>
    <w:basedOn w:val="DefaultParagraphFont"/>
    <w:link w:val="Zaglavlje"/>
    <w:qFormat/>
    <w:rsid w:val="00277167"/>
    <w:rPr>
      <w:rFonts w:ascii="Calibri" w:hAnsi="Calibri" w:eastAsia="Times New Roman" w:cs="Times New Roman"/>
      <w:sz w:val="21"/>
      <w:szCs w:val="21"/>
    </w:rPr>
  </w:style>
  <w:style w:type="character" w:styleId="PodnojeChar" w:customStyle="1">
    <w:name w:val="Podnožje Char"/>
    <w:basedOn w:val="DefaultParagraphFont"/>
    <w:link w:val="Podnoje"/>
    <w:uiPriority w:val="99"/>
    <w:qFormat/>
    <w:rsid w:val="00277167"/>
    <w:rPr>
      <w:rFonts w:ascii="Calibri" w:hAnsi="Calibri" w:eastAsia="Times New Roman" w:cs="Times New Roman"/>
      <w:sz w:val="21"/>
      <w:szCs w:val="21"/>
    </w:rPr>
  </w:style>
  <w:style w:type="character" w:styleId="NaslovChar" w:customStyle="1">
    <w:name w:val="Naslov Char"/>
    <w:basedOn w:val="DefaultParagraphFont"/>
    <w:link w:val="Naslov"/>
    <w:qFormat/>
    <w:rsid w:val="00277167"/>
    <w:rPr>
      <w:rFonts w:ascii="Cambria" w:hAnsi="Cambria" w:eastAsia="Times New Roman" w:cs="Times New Roman"/>
      <w:caps/>
      <w:color w:val="1F497D"/>
      <w:spacing w:val="30"/>
      <w:sz w:val="72"/>
      <w:szCs w:val="72"/>
    </w:rPr>
  </w:style>
  <w:style w:type="character" w:styleId="PodnaslovChar" w:customStyle="1">
    <w:name w:val="Podnaslov Char"/>
    <w:basedOn w:val="DefaultParagraphFont"/>
    <w:link w:val="Podnaslov"/>
    <w:uiPriority w:val="11"/>
    <w:qFormat/>
    <w:rsid w:val="00277167"/>
    <w:rPr>
      <w:rFonts w:ascii="Calibri" w:hAnsi="Calibri" w:eastAsia="Times New Roman" w:cs="Times New Roman"/>
      <w:color w:val="1F497D"/>
      <w:sz w:val="28"/>
      <w:szCs w:val="28"/>
    </w:rPr>
  </w:style>
  <w:style w:type="character" w:styleId="Strong">
    <w:name w:val="Strong"/>
    <w:uiPriority w:val="22"/>
    <w:qFormat/>
    <w:rsid w:val="00277167"/>
    <w:rPr>
      <w:b/>
      <w:bCs/>
    </w:rPr>
  </w:style>
  <w:style w:type="character" w:styleId="CitatChar" w:customStyle="1">
    <w:name w:val="Citat Char"/>
    <w:basedOn w:val="DefaultParagraphFont"/>
    <w:link w:val="Citat"/>
    <w:uiPriority w:val="29"/>
    <w:qFormat/>
    <w:rsid w:val="00277167"/>
    <w:rPr>
      <w:rFonts w:ascii="Calibri" w:hAnsi="Calibri" w:eastAsia="Times New Roman" w:cs="Times New Roman"/>
      <w:i/>
      <w:iCs/>
      <w:color w:val="76923C"/>
      <w:sz w:val="24"/>
      <w:szCs w:val="24"/>
    </w:rPr>
  </w:style>
  <w:style w:type="character" w:styleId="NaglaencitatChar" w:customStyle="1">
    <w:name w:val="Naglašen citat Char"/>
    <w:basedOn w:val="DefaultParagraphFont"/>
    <w:link w:val="Naglaencitat"/>
    <w:uiPriority w:val="30"/>
    <w:qFormat/>
    <w:rsid w:val="00277167"/>
    <w:rPr>
      <w:rFonts w:ascii="Cambria" w:hAnsi="Cambria" w:eastAsia="Times New Roman" w:cs="Times New Roman"/>
      <w:caps/>
      <w:color w:val="365F91"/>
      <w:sz w:val="28"/>
      <w:szCs w:val="28"/>
    </w:rPr>
  </w:style>
  <w:style w:type="character" w:styleId="SubtleEmphasis">
    <w:name w:val="Subtle Emphasis"/>
    <w:uiPriority w:val="19"/>
    <w:qFormat/>
    <w:rsid w:val="00277167"/>
    <w:rPr>
      <w:i/>
      <w:iCs/>
      <w:color w:val="595959"/>
    </w:rPr>
  </w:style>
  <w:style w:type="character" w:styleId="IntenseEmphasis">
    <w:name w:val="Intense Emphasis"/>
    <w:uiPriority w:val="21"/>
    <w:qFormat/>
    <w:rsid w:val="00277167"/>
    <w:rPr>
      <w:b/>
      <w:bCs/>
      <w:i/>
      <w:iCs/>
      <w:color w:val="auto"/>
    </w:rPr>
  </w:style>
  <w:style w:type="character" w:styleId="SubtleReference">
    <w:name w:val="Subtle Reference"/>
    <w:uiPriority w:val="31"/>
    <w:qFormat/>
    <w:rsid w:val="00277167"/>
    <w:rPr>
      <w:smallCaps/>
      <w:color w:val="404040"/>
      <w:spacing w:val="0"/>
      <w:u w:val="single" w:color="7F7F7F"/>
    </w:rPr>
  </w:style>
  <w:style w:type="character" w:styleId="IntenseReference">
    <w:name w:val="Intense Reference"/>
    <w:uiPriority w:val="32"/>
    <w:qFormat/>
    <w:rsid w:val="00277167"/>
    <w:rPr>
      <w:b/>
      <w:bCs/>
      <w:smallCaps/>
      <w:color w:val="auto"/>
      <w:spacing w:val="0"/>
      <w:u w:val="single"/>
    </w:rPr>
  </w:style>
  <w:style w:type="character" w:styleId="BookTitle">
    <w:name w:val="Book Title"/>
    <w:uiPriority w:val="33"/>
    <w:qFormat/>
    <w:rsid w:val="00277167"/>
    <w:rPr>
      <w:b/>
      <w:bCs/>
      <w:smallCaps/>
      <w:spacing w:val="0"/>
    </w:rPr>
  </w:style>
  <w:style w:type="character" w:styleId="Annotationreference">
    <w:name w:val="annotation reference"/>
    <w:uiPriority w:val="99"/>
    <w:semiHidden/>
    <w:unhideWhenUsed/>
    <w:qFormat/>
    <w:rsid w:val="00277167"/>
    <w:rPr>
      <w:sz w:val="16"/>
      <w:szCs w:val="16"/>
    </w:rPr>
  </w:style>
  <w:style w:type="character" w:styleId="TekstkomentaraChar" w:customStyle="1">
    <w:name w:val="Tekst komentara Char"/>
    <w:basedOn w:val="DefaultParagraphFont"/>
    <w:link w:val="Tekstkomentara"/>
    <w:uiPriority w:val="99"/>
    <w:semiHidden/>
    <w:qFormat/>
    <w:rsid w:val="00277167"/>
    <w:rPr>
      <w:rFonts w:ascii="Calibri" w:hAnsi="Calibri" w:eastAsia="Times New Roman" w:cs="Times New Roman"/>
      <w:sz w:val="20"/>
      <w:szCs w:val="20"/>
    </w:rPr>
  </w:style>
  <w:style w:type="character" w:styleId="PredmetkomentaraChar" w:customStyle="1">
    <w:name w:val="Predmet komentara Char"/>
    <w:basedOn w:val="TekstkomentaraChar"/>
    <w:link w:val="Predmetkomentara"/>
    <w:uiPriority w:val="99"/>
    <w:semiHidden/>
    <w:qFormat/>
    <w:rsid w:val="00277167"/>
    <w:rPr>
      <w:rFonts w:ascii="Calibri" w:hAnsi="Calibri" w:eastAsia="Times New Roman" w:cs="Times New Roman"/>
      <w:b/>
      <w:bCs/>
      <w:sz w:val="20"/>
      <w:szCs w:val="20"/>
    </w:rPr>
  </w:style>
  <w:style w:type="character" w:styleId="BezproredaChar" w:customStyle="1">
    <w:name w:val="Bez proreda Char"/>
    <w:basedOn w:val="DefaultParagraphFont"/>
    <w:link w:val="Bezproreda"/>
    <w:uiPriority w:val="1"/>
    <w:qFormat/>
    <w:rsid w:val="00277167"/>
    <w:rPr>
      <w:rFonts w:ascii="Times New Roman" w:hAnsi="Times New Roman" w:eastAsia="Times New Roman" w:cs="Times New Roman"/>
      <w:szCs w:val="20"/>
      <w:lang w:eastAsia="hr-HR"/>
    </w:rPr>
  </w:style>
  <w:style w:type="character" w:styleId="Tijeloteksta2Char" w:customStyle="1">
    <w:name w:val="Tijelo teksta 2 Char"/>
    <w:basedOn w:val="DefaultParagraphFont"/>
    <w:link w:val="Tijeloteksta2"/>
    <w:uiPriority w:val="99"/>
    <w:semiHidden/>
    <w:qFormat/>
    <w:rsid w:val="006f0cd1"/>
    <w:rPr/>
  </w:style>
  <w:style w:type="character" w:styleId="Tijeloteksta3Char" w:customStyle="1">
    <w:name w:val="Tijelo teksta 3 Char"/>
    <w:basedOn w:val="DefaultParagraphFont"/>
    <w:link w:val="Tijeloteksta3"/>
    <w:uiPriority w:val="99"/>
    <w:semiHidden/>
    <w:qFormat/>
    <w:rsid w:val="006f0cd1"/>
    <w:rPr>
      <w:sz w:val="16"/>
      <w:szCs w:val="16"/>
    </w:rPr>
  </w:style>
  <w:style w:type="character" w:styleId="Internetskapoveznica">
    <w:name w:val="Internetska poveznica"/>
    <w:basedOn w:val="DefaultParagraphFont"/>
    <w:uiPriority w:val="99"/>
    <w:unhideWhenUsed/>
    <w:rsid w:val="006f0cd1"/>
    <w:rPr>
      <w:color w:val="0563C1" w:themeColor="hyperlink"/>
      <w:u w:val="single"/>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link w:val="TijelotekstaChar"/>
    <w:rsid w:val="000b0f57"/>
    <w:pPr>
      <w:spacing w:before="0" w:after="120"/>
    </w:pPr>
    <w:rPr>
      <w:rFonts w:ascii="Arial" w:hAnsi="Arial"/>
      <w:sz w:val="22"/>
      <w:szCs w:val="20"/>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7b1b2d"/>
    <w:pPr>
      <w:spacing w:before="0" w:after="0"/>
      <w:ind w:left="720" w:hanging="0"/>
      <w:contextualSpacing/>
    </w:pPr>
    <w:rPr/>
  </w:style>
  <w:style w:type="paragraph" w:styleId="Uvlakatijelateksta">
    <w:name w:val="Body Text Indent"/>
    <w:basedOn w:val="Normal"/>
    <w:link w:val="UvuenotijelotekstaChar"/>
    <w:rsid w:val="007810d9"/>
    <w:pPr>
      <w:widowControl w:val="false"/>
      <w:jc w:val="both"/>
    </w:pPr>
    <w:rPr>
      <w:rFonts w:ascii="Charter HR" w:hAnsi="Charter HR"/>
      <w:sz w:val="20"/>
      <w:szCs w:val="20"/>
      <w:lang w:val="en-US"/>
    </w:rPr>
  </w:style>
  <w:style w:type="paragraph" w:styleId="BalloonText">
    <w:name w:val="Balloon Text"/>
    <w:basedOn w:val="Normal"/>
    <w:link w:val="TekstbaloniaChar"/>
    <w:uiPriority w:val="99"/>
    <w:semiHidden/>
    <w:unhideWhenUsed/>
    <w:qFormat/>
    <w:rsid w:val="00e573c9"/>
    <w:pPr/>
    <w:rPr>
      <w:rFonts w:ascii="Segoe UI" w:hAnsi="Segoe UI" w:cs="Segoe UI"/>
      <w:sz w:val="18"/>
      <w:szCs w:val="18"/>
    </w:rPr>
  </w:style>
  <w:style w:type="paragraph" w:styleId="NoSpacing">
    <w:name w:val="No Spacing"/>
    <w:link w:val="BezproredaChar"/>
    <w:uiPriority w:val="1"/>
    <w:qFormat/>
    <w:rsid w:val="000b0f57"/>
    <w:pPr>
      <w:widowControl/>
      <w:bidi w:val="0"/>
      <w:spacing w:lineRule="auto" w:line="240" w:before="0" w:after="0"/>
      <w:jc w:val="left"/>
    </w:pPr>
    <w:rPr>
      <w:rFonts w:ascii="Times New Roman" w:hAnsi="Times New Roman" w:eastAsia="Times New Roman" w:cs="Times New Roman"/>
      <w:color w:val="auto"/>
      <w:kern w:val="0"/>
      <w:sz w:val="22"/>
      <w:szCs w:val="20"/>
      <w:lang w:eastAsia="hr-HR" w:val="hr-HR" w:bidi="ar-SA"/>
    </w:rPr>
  </w:style>
  <w:style w:type="paragraph" w:styleId="NormalWeb">
    <w:name w:val="Normal (Web)"/>
    <w:basedOn w:val="Normal"/>
    <w:unhideWhenUsed/>
    <w:qFormat/>
    <w:rsid w:val="00c65c74"/>
    <w:pPr>
      <w:spacing w:beforeAutospacing="1" w:afterAutospacing="1"/>
    </w:pPr>
    <w:rPr>
      <w:rFonts w:eastAsia="Calibri" w:eastAsiaTheme="minorHAnsi"/>
    </w:rPr>
  </w:style>
  <w:style w:type="paragraph" w:styleId="Zaglavljeipodnoje">
    <w:name w:val="Zaglavlje i podnožje"/>
    <w:basedOn w:val="Normal"/>
    <w:qFormat/>
    <w:pPr/>
    <w:rPr/>
  </w:style>
  <w:style w:type="paragraph" w:styleId="Zaglavlje">
    <w:name w:val="Header"/>
    <w:basedOn w:val="Normal"/>
    <w:link w:val="ZaglavljeChar"/>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Podnoje">
    <w:name w:val="Footer"/>
    <w:basedOn w:val="Normal"/>
    <w:link w:val="PodnojeChar"/>
    <w:uiPriority w:val="99"/>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Caption">
    <w:name w:val="caption"/>
    <w:basedOn w:val="Normal"/>
    <w:next w:val="Normal"/>
    <w:uiPriority w:val="35"/>
    <w:semiHidden/>
    <w:unhideWhenUsed/>
    <w:qFormat/>
    <w:rsid w:val="00277167"/>
    <w:pPr>
      <w:spacing w:before="0" w:after="160"/>
    </w:pPr>
    <w:rPr>
      <w:rFonts w:ascii="Calibri" w:hAnsi="Calibri"/>
      <w:b/>
      <w:bCs/>
      <w:color w:val="404040"/>
      <w:sz w:val="16"/>
      <w:szCs w:val="16"/>
      <w:lang w:eastAsia="en-US"/>
    </w:rPr>
  </w:style>
  <w:style w:type="paragraph" w:styleId="Naslov">
    <w:name w:val="Title"/>
    <w:basedOn w:val="Normal"/>
    <w:next w:val="Normal"/>
    <w:link w:val="NaslovChar"/>
    <w:qFormat/>
    <w:rsid w:val="00277167"/>
    <w:pPr>
      <w:pBdr>
        <w:top w:val="single" w:sz="6" w:space="8" w:color="9BBB59"/>
        <w:bottom w:val="single" w:sz="6" w:space="8" w:color="9BBB59"/>
      </w:pBdr>
      <w:spacing w:before="0" w:after="400"/>
      <w:contextualSpacing/>
      <w:jc w:val="center"/>
    </w:pPr>
    <w:rPr>
      <w:rFonts w:ascii="Cambria" w:hAnsi="Cambria"/>
      <w:caps/>
      <w:color w:val="1F497D"/>
      <w:spacing w:val="30"/>
      <w:sz w:val="72"/>
      <w:szCs w:val="72"/>
      <w:lang w:eastAsia="en-US"/>
    </w:rPr>
  </w:style>
  <w:style w:type="paragraph" w:styleId="Podnaslov">
    <w:name w:val="Subtitle"/>
    <w:basedOn w:val="Normal"/>
    <w:next w:val="Normal"/>
    <w:link w:val="PodnaslovChar"/>
    <w:uiPriority w:val="11"/>
    <w:qFormat/>
    <w:rsid w:val="00277167"/>
    <w:pPr>
      <w:spacing w:lineRule="auto" w:line="300" w:before="0" w:after="160"/>
      <w:jc w:val="center"/>
    </w:pPr>
    <w:rPr>
      <w:rFonts w:ascii="Calibri" w:hAnsi="Calibri"/>
      <w:color w:val="1F497D"/>
      <w:sz w:val="28"/>
      <w:szCs w:val="28"/>
      <w:lang w:eastAsia="en-US"/>
    </w:rPr>
  </w:style>
  <w:style w:type="paragraph" w:styleId="Quote">
    <w:name w:val="Quote"/>
    <w:basedOn w:val="Normal"/>
    <w:next w:val="Normal"/>
    <w:link w:val="CitatChar"/>
    <w:uiPriority w:val="29"/>
    <w:qFormat/>
    <w:rsid w:val="00277167"/>
    <w:pPr>
      <w:spacing w:lineRule="auto" w:line="300" w:before="160" w:after="160"/>
      <w:ind w:left="720" w:right="720" w:hanging="0"/>
      <w:jc w:val="center"/>
    </w:pPr>
    <w:rPr>
      <w:rFonts w:ascii="Calibri" w:hAnsi="Calibri"/>
      <w:i/>
      <w:iCs/>
      <w:color w:val="76923C"/>
      <w:lang w:eastAsia="en-US"/>
    </w:rPr>
  </w:style>
  <w:style w:type="paragraph" w:styleId="IntenseQuote">
    <w:name w:val="Intense Quote"/>
    <w:basedOn w:val="Normal"/>
    <w:next w:val="Normal"/>
    <w:link w:val="NaglaencitatChar"/>
    <w:uiPriority w:val="30"/>
    <w:qFormat/>
    <w:rsid w:val="00277167"/>
    <w:pPr>
      <w:spacing w:lineRule="auto" w:line="276" w:before="160" w:after="160"/>
      <w:ind w:left="936" w:right="936" w:hanging="0"/>
      <w:jc w:val="center"/>
    </w:pPr>
    <w:rPr>
      <w:rFonts w:ascii="Cambria" w:hAnsi="Cambria"/>
      <w:caps/>
      <w:color w:val="365F91"/>
      <w:sz w:val="28"/>
      <w:szCs w:val="28"/>
      <w:lang w:eastAsia="en-US"/>
    </w:rPr>
  </w:style>
  <w:style w:type="paragraph" w:styleId="TOCHeading">
    <w:name w:val="TOC Heading"/>
    <w:basedOn w:val="Stilnaslova1"/>
    <w:next w:val="Normal"/>
    <w:uiPriority w:val="39"/>
    <w:semiHidden/>
    <w:unhideWhenUsed/>
    <w:qFormat/>
    <w:rsid w:val="00277167"/>
    <w:pPr>
      <w:spacing w:before="320" w:after="80"/>
      <w:jc w:val="center"/>
    </w:pPr>
    <w:rPr>
      <w:rFonts w:ascii="Cambria" w:hAnsi="Cambria" w:eastAsia="Times New Roman" w:cs="Times New Roman"/>
      <w:color w:val="365F91"/>
      <w:sz w:val="40"/>
      <w:szCs w:val="40"/>
      <w:lang w:eastAsia="en-US"/>
    </w:rPr>
  </w:style>
  <w:style w:type="paragraph" w:styleId="Doc" w:customStyle="1">
    <w:name w:val="doc"/>
    <w:basedOn w:val="Normal"/>
    <w:qFormat/>
    <w:rsid w:val="00277167"/>
    <w:pPr>
      <w:spacing w:lineRule="atLeast" w:line="300" w:before="0" w:after="75"/>
      <w:jc w:val="both"/>
    </w:pPr>
    <w:rPr>
      <w:rFonts w:ascii="Arial" w:hAnsi="Arial" w:eastAsia="SimSun" w:cs="Arial"/>
      <w:sz w:val="20"/>
      <w:szCs w:val="20"/>
      <w:lang w:eastAsia="zh-CN"/>
    </w:rPr>
  </w:style>
  <w:style w:type="paragraph" w:styleId="T98bezuvl" w:customStyle="1">
    <w:name w:val="t-9-8-bez-uvl"/>
    <w:basedOn w:val="Normal"/>
    <w:qFormat/>
    <w:rsid w:val="00277167"/>
    <w:pPr>
      <w:spacing w:beforeAutospacing="1" w:afterAutospacing="1"/>
    </w:pPr>
    <w:rPr>
      <w:rFonts w:eastAsia="SimSun"/>
      <w:lang w:eastAsia="zh-CN"/>
    </w:rPr>
  </w:style>
  <w:style w:type="paragraph" w:styleId="T98" w:customStyle="1">
    <w:name w:val="t-9-8"/>
    <w:basedOn w:val="Normal"/>
    <w:qFormat/>
    <w:rsid w:val="00277167"/>
    <w:pPr>
      <w:spacing w:beforeAutospacing="1" w:afterAutospacing="1"/>
    </w:pPr>
    <w:rPr>
      <w:rFonts w:eastAsia="SimSun"/>
      <w:lang w:eastAsia="zh-CN"/>
    </w:rPr>
  </w:style>
  <w:style w:type="paragraph" w:styleId="Annotationtext">
    <w:name w:val="annotation text"/>
    <w:basedOn w:val="Normal"/>
    <w:link w:val="TekstkomentaraChar"/>
    <w:uiPriority w:val="99"/>
    <w:semiHidden/>
    <w:unhideWhenUsed/>
    <w:qFormat/>
    <w:rsid w:val="00277167"/>
    <w:pPr>
      <w:spacing w:before="0" w:after="160"/>
    </w:pPr>
    <w:rPr>
      <w:rFonts w:ascii="Calibri" w:hAnsi="Calibri"/>
      <w:sz w:val="20"/>
      <w:szCs w:val="20"/>
      <w:lang w:eastAsia="en-US"/>
    </w:rPr>
  </w:style>
  <w:style w:type="paragraph" w:styleId="Annotationsubject">
    <w:name w:val="annotation subject"/>
    <w:basedOn w:val="Annotationtext"/>
    <w:next w:val="Annotationtext"/>
    <w:link w:val="PredmetkomentaraChar"/>
    <w:uiPriority w:val="99"/>
    <w:semiHidden/>
    <w:unhideWhenUsed/>
    <w:qFormat/>
    <w:rsid w:val="00277167"/>
    <w:pPr/>
    <w:rPr>
      <w:b/>
      <w:bCs/>
    </w:rPr>
  </w:style>
  <w:style w:type="paragraph" w:styleId="M5226747107962846353msolistparagraph" w:customStyle="1">
    <w:name w:val="m_-5226747107962846353msolistparagraph"/>
    <w:basedOn w:val="Normal"/>
    <w:qFormat/>
    <w:rsid w:val="009742b1"/>
    <w:pPr>
      <w:spacing w:beforeAutospacing="1" w:afterAutospacing="1"/>
    </w:pPr>
    <w:rPr/>
  </w:style>
  <w:style w:type="paragraph" w:styleId="Xmsonormal" w:customStyle="1">
    <w:name w:val="x_msonormal"/>
    <w:basedOn w:val="Normal"/>
    <w:qFormat/>
    <w:rsid w:val="00ca493f"/>
    <w:pPr>
      <w:spacing w:beforeAutospacing="1" w:afterAutospacing="1"/>
    </w:pPr>
    <w:rPr>
      <w:rFonts w:eastAsia="Calibri" w:eastAsiaTheme="minorHAnsi"/>
    </w:rPr>
  </w:style>
  <w:style w:type="paragraph" w:styleId="BodyText2">
    <w:name w:val="Body Text 2"/>
    <w:basedOn w:val="Normal"/>
    <w:link w:val="Tijeloteksta2Char"/>
    <w:uiPriority w:val="99"/>
    <w:semiHidden/>
    <w:unhideWhenUsed/>
    <w:qFormat/>
    <w:rsid w:val="006f0cd1"/>
    <w:pPr>
      <w:spacing w:lineRule="auto" w:line="480" w:before="0" w:after="120"/>
    </w:pPr>
    <w:rPr>
      <w:rFonts w:ascii="Calibri" w:hAnsi="Calibri" w:eastAsia="Calibri" w:cs="" w:asciiTheme="minorHAnsi" w:cstheme="minorBidi" w:eastAsiaTheme="minorHAnsi" w:hAnsiTheme="minorHAnsi"/>
      <w:sz w:val="22"/>
      <w:szCs w:val="22"/>
      <w:lang w:eastAsia="en-US"/>
    </w:rPr>
  </w:style>
  <w:style w:type="paragraph" w:styleId="BodyText3">
    <w:name w:val="Body Text 3"/>
    <w:basedOn w:val="Normal"/>
    <w:link w:val="Tijeloteksta3Char"/>
    <w:uiPriority w:val="99"/>
    <w:semiHidden/>
    <w:unhideWhenUsed/>
    <w:qFormat/>
    <w:rsid w:val="006f0cd1"/>
    <w:pPr>
      <w:spacing w:lineRule="auto" w:line="276" w:before="0" w:after="120"/>
    </w:pPr>
    <w:rPr>
      <w:rFonts w:ascii="Calibri" w:hAnsi="Calibri" w:eastAsia="Calibri" w:cs="" w:asciiTheme="minorHAnsi" w:cstheme="minorBidi" w:eastAsiaTheme="minorHAnsi" w:hAnsiTheme="minorHAnsi"/>
      <w:sz w:val="16"/>
      <w:szCs w:val="16"/>
      <w:lang w:eastAsia="en-US"/>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 w:type="table" w:styleId="Reetkatablice">
    <w:name w:val="Table Grid"/>
    <w:basedOn w:val="Obinatablica"/>
    <w:uiPriority w:val="39"/>
    <w:rsid w:val="00277167"/>
    <w:pPr>
      <w:spacing w:after="0" w:line="240" w:lineRule="auto"/>
    </w:pPr>
    <w:rPr>
      <w:lang w:eastAsia="hr-H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659E8-9E67-4DD5-9DF1-639E202EC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LibreOffice/7.0.1.2$Windows_X86_64 LibreOffice_project/7cbcfc562f6eb6708b5ff7d7397325de9e764452</Application>
  <Pages>4</Pages>
  <Words>492</Words>
  <Characters>2877</Characters>
  <CharactersWithSpaces>3407</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2024-07-10T08:58:00Z</dcterms:created>
  <dc:creator>Tajnik</dc:creator>
  <dc:description/>
  <dc:language>hr-HR</dc:language>
  <cp:lastModifiedBy>alidadevi@gmail.com</cp:lastModifiedBy>
  <cp:lastPrinted>2022-12-13T10:48:00Z</cp:lastPrinted>
  <dcterms:modified xsi:type="dcterms:W3CDTF">2024-07-10T08:58:00Z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