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00CD" w14:textId="01CB99D2" w:rsidR="00957EE8" w:rsidRDefault="00957EE8" w:rsidP="00957EE8">
      <w:pPr>
        <w:rPr>
          <w:sz w:val="28"/>
          <w:szCs w:val="28"/>
        </w:rPr>
      </w:pPr>
      <w:r>
        <w:rPr>
          <w:sz w:val="28"/>
          <w:szCs w:val="28"/>
        </w:rPr>
        <w:t>Školski doručak za razdoblje od 2.ožujka do 6.ožujka</w:t>
      </w:r>
      <w:r w:rsidR="003F2A21">
        <w:rPr>
          <w:sz w:val="28"/>
          <w:szCs w:val="28"/>
        </w:rPr>
        <w:t xml:space="preserve"> 2026.</w:t>
      </w:r>
    </w:p>
    <w:tbl>
      <w:tblPr>
        <w:tblStyle w:val="Reetkatablice"/>
        <w:tblpPr w:leftFromText="180" w:rightFromText="180" w:vertAnchor="text" w:horzAnchor="margin" w:tblpY="509"/>
        <w:tblW w:w="0" w:type="auto"/>
        <w:tblLook w:val="04A0" w:firstRow="1" w:lastRow="0" w:firstColumn="1" w:lastColumn="0" w:noHBand="0" w:noVBand="1"/>
      </w:tblPr>
      <w:tblGrid>
        <w:gridCol w:w="2263"/>
        <w:gridCol w:w="1510"/>
        <w:gridCol w:w="1584"/>
        <w:gridCol w:w="1674"/>
        <w:gridCol w:w="1511"/>
      </w:tblGrid>
      <w:tr w:rsidR="00957EE8" w:rsidRPr="001231BC" w14:paraId="3D2F8314" w14:textId="77777777" w:rsidTr="000A359E">
        <w:tc>
          <w:tcPr>
            <w:tcW w:w="2263" w:type="dxa"/>
          </w:tcPr>
          <w:p w14:paraId="36CA8B0B" w14:textId="77777777" w:rsidR="00957EE8" w:rsidRPr="00617AEC" w:rsidRDefault="00957EE8" w:rsidP="000A359E">
            <w:pPr>
              <w:jc w:val="center"/>
              <w:rPr>
                <w:rFonts w:ascii="Comic Sans MS" w:hAnsi="Comic Sans MS"/>
                <w:color w:val="5B9BD5" w:themeColor="accent5"/>
                <w:sz w:val="28"/>
                <w:szCs w:val="28"/>
              </w:rPr>
            </w:pPr>
            <w:r w:rsidRPr="00617AEC">
              <w:rPr>
                <w:rFonts w:ascii="Comic Sans MS" w:hAnsi="Comic Sans MS"/>
                <w:color w:val="5B9BD5" w:themeColor="accent5"/>
                <w:sz w:val="28"/>
                <w:szCs w:val="28"/>
              </w:rPr>
              <w:t>PONEDJELJAK</w:t>
            </w:r>
          </w:p>
          <w:p w14:paraId="13450548" w14:textId="77777777" w:rsidR="00957EE8" w:rsidRPr="00617AEC" w:rsidRDefault="00957EE8" w:rsidP="000A359E">
            <w:pPr>
              <w:jc w:val="center"/>
              <w:rPr>
                <w:rFonts w:ascii="Comic Sans MS" w:hAnsi="Comic Sans MS"/>
                <w:color w:val="5B9BD5" w:themeColor="accent5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9E85E4A" w14:textId="77777777" w:rsidR="00957EE8" w:rsidRPr="00617AEC" w:rsidRDefault="00957EE8" w:rsidP="000A359E">
            <w:pPr>
              <w:jc w:val="center"/>
              <w:rPr>
                <w:rFonts w:ascii="Comic Sans MS" w:hAnsi="Comic Sans MS"/>
                <w:color w:val="5B9BD5" w:themeColor="accent5"/>
                <w:sz w:val="28"/>
                <w:szCs w:val="28"/>
              </w:rPr>
            </w:pPr>
            <w:r w:rsidRPr="00617AEC">
              <w:rPr>
                <w:rFonts w:ascii="Comic Sans MS" w:hAnsi="Comic Sans MS"/>
                <w:color w:val="5B9BD5" w:themeColor="accent5"/>
                <w:sz w:val="28"/>
                <w:szCs w:val="28"/>
              </w:rPr>
              <w:t>UTORAK</w:t>
            </w:r>
          </w:p>
        </w:tc>
        <w:tc>
          <w:tcPr>
            <w:tcW w:w="1584" w:type="dxa"/>
          </w:tcPr>
          <w:p w14:paraId="4276337F" w14:textId="77777777" w:rsidR="00957EE8" w:rsidRPr="00617AEC" w:rsidRDefault="00957EE8" w:rsidP="000A359E">
            <w:pPr>
              <w:jc w:val="center"/>
              <w:rPr>
                <w:rFonts w:ascii="Comic Sans MS" w:hAnsi="Comic Sans MS"/>
                <w:color w:val="5B9BD5" w:themeColor="accent5"/>
                <w:sz w:val="28"/>
                <w:szCs w:val="28"/>
              </w:rPr>
            </w:pPr>
            <w:r w:rsidRPr="00617AEC">
              <w:rPr>
                <w:rFonts w:ascii="Comic Sans MS" w:hAnsi="Comic Sans MS"/>
                <w:color w:val="5B9BD5" w:themeColor="accent5"/>
                <w:sz w:val="28"/>
                <w:szCs w:val="28"/>
              </w:rPr>
              <w:t>SRIJEDA</w:t>
            </w:r>
          </w:p>
        </w:tc>
        <w:tc>
          <w:tcPr>
            <w:tcW w:w="1674" w:type="dxa"/>
          </w:tcPr>
          <w:p w14:paraId="4BA25738" w14:textId="77777777" w:rsidR="00957EE8" w:rsidRPr="00617AEC" w:rsidRDefault="00957EE8" w:rsidP="000A359E">
            <w:pPr>
              <w:jc w:val="center"/>
              <w:rPr>
                <w:rFonts w:ascii="Comic Sans MS" w:hAnsi="Comic Sans MS"/>
                <w:color w:val="5B9BD5" w:themeColor="accent5"/>
                <w:sz w:val="28"/>
                <w:szCs w:val="28"/>
              </w:rPr>
            </w:pPr>
            <w:r w:rsidRPr="00617AEC">
              <w:rPr>
                <w:rFonts w:ascii="Comic Sans MS" w:hAnsi="Comic Sans MS"/>
                <w:color w:val="5B9BD5" w:themeColor="accent5"/>
                <w:sz w:val="28"/>
                <w:szCs w:val="28"/>
              </w:rPr>
              <w:t>ČETVRTAK</w:t>
            </w:r>
          </w:p>
        </w:tc>
        <w:tc>
          <w:tcPr>
            <w:tcW w:w="1511" w:type="dxa"/>
          </w:tcPr>
          <w:p w14:paraId="2DF8CF25" w14:textId="77777777" w:rsidR="00957EE8" w:rsidRPr="00617AEC" w:rsidRDefault="00957EE8" w:rsidP="000A359E">
            <w:pPr>
              <w:jc w:val="center"/>
              <w:rPr>
                <w:rFonts w:ascii="Comic Sans MS" w:hAnsi="Comic Sans MS"/>
                <w:color w:val="5B9BD5" w:themeColor="accent5"/>
                <w:sz w:val="28"/>
                <w:szCs w:val="28"/>
              </w:rPr>
            </w:pPr>
            <w:r w:rsidRPr="00617AEC">
              <w:rPr>
                <w:rFonts w:ascii="Comic Sans MS" w:hAnsi="Comic Sans MS"/>
                <w:color w:val="5B9BD5" w:themeColor="accent5"/>
                <w:sz w:val="28"/>
                <w:szCs w:val="28"/>
              </w:rPr>
              <w:t>PETAK</w:t>
            </w:r>
          </w:p>
        </w:tc>
      </w:tr>
      <w:tr w:rsidR="00957EE8" w:rsidRPr="001231BC" w14:paraId="4BCC40EB" w14:textId="77777777" w:rsidTr="000A359E">
        <w:tc>
          <w:tcPr>
            <w:tcW w:w="2263" w:type="dxa"/>
          </w:tcPr>
          <w:p w14:paraId="62C4586D" w14:textId="77777777" w:rsidR="00957EE8" w:rsidRPr="00617AEC" w:rsidRDefault="00957EE8" w:rsidP="000A359E">
            <w:pPr>
              <w:rPr>
                <w:sz w:val="28"/>
                <w:szCs w:val="28"/>
              </w:rPr>
            </w:pPr>
            <w:r w:rsidRPr="00617AEC">
              <w:rPr>
                <w:sz w:val="28"/>
                <w:szCs w:val="28"/>
              </w:rPr>
              <w:t xml:space="preserve">Mlijeko, </w:t>
            </w:r>
            <w:proofErr w:type="spellStart"/>
            <w:r w:rsidRPr="00617AEC">
              <w:rPr>
                <w:sz w:val="28"/>
                <w:szCs w:val="28"/>
              </w:rPr>
              <w:t>corn</w:t>
            </w:r>
            <w:proofErr w:type="spellEnd"/>
            <w:r w:rsidRPr="00617AEC">
              <w:rPr>
                <w:sz w:val="28"/>
                <w:szCs w:val="28"/>
              </w:rPr>
              <w:t xml:space="preserve"> </w:t>
            </w:r>
            <w:proofErr w:type="spellStart"/>
            <w:r w:rsidRPr="00617AEC">
              <w:rPr>
                <w:sz w:val="28"/>
                <w:szCs w:val="28"/>
              </w:rPr>
              <w:t>flakes</w:t>
            </w:r>
            <w:proofErr w:type="spellEnd"/>
            <w:r w:rsidRPr="00617AE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17AEC">
              <w:rPr>
                <w:sz w:val="28"/>
                <w:szCs w:val="28"/>
              </w:rPr>
              <w:t>čokolino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21813659" w14:textId="77777777" w:rsidR="00957EE8" w:rsidRPr="00617AEC" w:rsidRDefault="00957EE8" w:rsidP="000A359E">
            <w:pPr>
              <w:rPr>
                <w:sz w:val="28"/>
                <w:szCs w:val="28"/>
              </w:rPr>
            </w:pPr>
            <w:r w:rsidRPr="00617AEC">
              <w:rPr>
                <w:sz w:val="28"/>
                <w:szCs w:val="28"/>
              </w:rPr>
              <w:t>maslac, marmelada, med, različite vrste kruha i čaj</w:t>
            </w:r>
          </w:p>
        </w:tc>
        <w:tc>
          <w:tcPr>
            <w:tcW w:w="1510" w:type="dxa"/>
          </w:tcPr>
          <w:p w14:paraId="750ECB9F" w14:textId="77777777" w:rsidR="00957EE8" w:rsidRPr="00617AEC" w:rsidRDefault="00957EE8" w:rsidP="000A359E">
            <w:pPr>
              <w:rPr>
                <w:sz w:val="28"/>
                <w:szCs w:val="28"/>
              </w:rPr>
            </w:pPr>
            <w:r w:rsidRPr="00617AEC">
              <w:rPr>
                <w:sz w:val="28"/>
                <w:szCs w:val="28"/>
              </w:rPr>
              <w:t>Svježi sir, kuhana jaja, svježe povrće,</w:t>
            </w:r>
          </w:p>
          <w:p w14:paraId="53A6840D" w14:textId="77777777" w:rsidR="00957EE8" w:rsidRPr="00617AEC" w:rsidRDefault="00957EE8" w:rsidP="000A359E">
            <w:pPr>
              <w:rPr>
                <w:sz w:val="28"/>
                <w:szCs w:val="28"/>
              </w:rPr>
            </w:pPr>
            <w:proofErr w:type="spellStart"/>
            <w:r w:rsidRPr="00617AEC">
              <w:rPr>
                <w:sz w:val="28"/>
                <w:szCs w:val="28"/>
              </w:rPr>
              <w:t>abc</w:t>
            </w:r>
            <w:proofErr w:type="spellEnd"/>
            <w:r w:rsidRPr="00617AEC">
              <w:rPr>
                <w:sz w:val="28"/>
                <w:szCs w:val="28"/>
              </w:rPr>
              <w:t xml:space="preserve"> sirni namaz, maslac, med i čaj</w:t>
            </w:r>
          </w:p>
        </w:tc>
        <w:tc>
          <w:tcPr>
            <w:tcW w:w="1584" w:type="dxa"/>
          </w:tcPr>
          <w:p w14:paraId="3624D924" w14:textId="77777777" w:rsidR="00957EE8" w:rsidRPr="00617AEC" w:rsidRDefault="00957EE8" w:rsidP="000A3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Pogačica sa sirom</w:t>
            </w:r>
            <w:r w:rsidRPr="00617AEC">
              <w:rPr>
                <w:sz w:val="28"/>
                <w:szCs w:val="28"/>
              </w:rPr>
              <w:t xml:space="preserve">, maslac, marmelada, različite vrste kruha, jogurt </w:t>
            </w:r>
          </w:p>
        </w:tc>
        <w:tc>
          <w:tcPr>
            <w:tcW w:w="1674" w:type="dxa"/>
          </w:tcPr>
          <w:p w14:paraId="3EAAFB91" w14:textId="77777777" w:rsidR="00957EE8" w:rsidRPr="00617AEC" w:rsidRDefault="00957EE8" w:rsidP="000A359E">
            <w:pPr>
              <w:rPr>
                <w:sz w:val="28"/>
                <w:szCs w:val="28"/>
              </w:rPr>
            </w:pPr>
            <w:r w:rsidRPr="00617AEC">
              <w:rPr>
                <w:sz w:val="28"/>
                <w:szCs w:val="28"/>
              </w:rPr>
              <w:t xml:space="preserve">Šunka od purećih prsa, sir, različite vrste kruha, svježe povrće, maslac, marmelada, </w:t>
            </w:r>
            <w:proofErr w:type="spellStart"/>
            <w:r w:rsidRPr="00617AEC">
              <w:rPr>
                <w:sz w:val="28"/>
                <w:szCs w:val="28"/>
              </w:rPr>
              <w:t>abc</w:t>
            </w:r>
            <w:proofErr w:type="spellEnd"/>
            <w:r w:rsidRPr="00617AEC">
              <w:rPr>
                <w:sz w:val="28"/>
                <w:szCs w:val="28"/>
              </w:rPr>
              <w:t xml:space="preserve"> sirni namaz i kakao</w:t>
            </w:r>
          </w:p>
        </w:tc>
        <w:tc>
          <w:tcPr>
            <w:tcW w:w="1511" w:type="dxa"/>
          </w:tcPr>
          <w:p w14:paraId="4081BA13" w14:textId="77777777" w:rsidR="00957EE8" w:rsidRPr="00617AEC" w:rsidRDefault="00957EE8" w:rsidP="000A359E">
            <w:pPr>
              <w:rPr>
                <w:sz w:val="28"/>
                <w:szCs w:val="28"/>
              </w:rPr>
            </w:pPr>
            <w:proofErr w:type="spellStart"/>
            <w:r w:rsidRPr="00617AEC">
              <w:rPr>
                <w:sz w:val="28"/>
                <w:szCs w:val="28"/>
              </w:rPr>
              <w:t>Čoko</w:t>
            </w:r>
            <w:r>
              <w:rPr>
                <w:sz w:val="28"/>
                <w:szCs w:val="28"/>
              </w:rPr>
              <w:t>lino</w:t>
            </w:r>
            <w:proofErr w:type="spellEnd"/>
            <w:r w:rsidRPr="00617AEC">
              <w:rPr>
                <w:sz w:val="28"/>
                <w:szCs w:val="28"/>
              </w:rPr>
              <w:t xml:space="preserve">, tuna namaz, </w:t>
            </w:r>
            <w:proofErr w:type="spellStart"/>
            <w:r w:rsidRPr="00617AEC">
              <w:rPr>
                <w:sz w:val="28"/>
                <w:szCs w:val="28"/>
              </w:rPr>
              <w:t>abc</w:t>
            </w:r>
            <w:proofErr w:type="spellEnd"/>
            <w:r w:rsidRPr="00617AEC">
              <w:rPr>
                <w:sz w:val="28"/>
                <w:szCs w:val="28"/>
              </w:rPr>
              <w:t xml:space="preserve"> sirni namaz, maslac, med, različite vrste kruha i čaj</w:t>
            </w:r>
          </w:p>
        </w:tc>
      </w:tr>
    </w:tbl>
    <w:p w14:paraId="75E3654A" w14:textId="77777777" w:rsidR="00957EE8" w:rsidRDefault="00957EE8" w:rsidP="00957EE8">
      <w:pPr>
        <w:rPr>
          <w:sz w:val="28"/>
          <w:szCs w:val="28"/>
        </w:rPr>
      </w:pPr>
    </w:p>
    <w:p w14:paraId="2FB1B3A2" w14:textId="77777777" w:rsidR="00957EE8" w:rsidRDefault="00957EE8" w:rsidP="00957EE8">
      <w:pPr>
        <w:rPr>
          <w:sz w:val="28"/>
          <w:szCs w:val="28"/>
        </w:rPr>
      </w:pPr>
    </w:p>
    <w:p w14:paraId="4F45091F" w14:textId="77777777" w:rsidR="00957EE8" w:rsidRDefault="00957EE8" w:rsidP="00957EE8">
      <w:pPr>
        <w:rPr>
          <w:sz w:val="28"/>
          <w:szCs w:val="28"/>
        </w:rPr>
      </w:pPr>
    </w:p>
    <w:p w14:paraId="267BB7BD" w14:textId="77777777" w:rsidR="00957EE8" w:rsidRDefault="00957EE8" w:rsidP="00957EE8">
      <w:pPr>
        <w:rPr>
          <w:sz w:val="28"/>
          <w:szCs w:val="28"/>
        </w:rPr>
      </w:pPr>
      <w:r>
        <w:rPr>
          <w:sz w:val="28"/>
          <w:szCs w:val="28"/>
        </w:rPr>
        <w:t>Svaki dan je na raspolaganju svježe voće, sušeno voće ili orašasti plodovi.</w:t>
      </w:r>
    </w:p>
    <w:p w14:paraId="4D7AF78E" w14:textId="7344A074" w:rsidR="001E7A79" w:rsidRDefault="00957EE8" w:rsidP="00957EE8">
      <w:r>
        <w:rPr>
          <w:sz w:val="28"/>
          <w:szCs w:val="28"/>
        </w:rPr>
        <w:t>Meni je podložan promjenama ovisno o dostupnosti i dolasku</w:t>
      </w:r>
    </w:p>
    <w:sectPr w:rsidR="001E7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A5"/>
    <w:rsid w:val="001E7A79"/>
    <w:rsid w:val="003F2A21"/>
    <w:rsid w:val="005045C0"/>
    <w:rsid w:val="00776EA5"/>
    <w:rsid w:val="007E1EC5"/>
    <w:rsid w:val="0095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840C"/>
  <w15:chartTrackingRefBased/>
  <w15:docId w15:val="{0D34796E-57B4-4DF5-B59D-8D5A7091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EE8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7EE8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alidadevi@gmail.com</cp:lastModifiedBy>
  <cp:revision>2</cp:revision>
  <dcterms:created xsi:type="dcterms:W3CDTF">2026-03-04T08:09:00Z</dcterms:created>
  <dcterms:modified xsi:type="dcterms:W3CDTF">2026-03-04T08:09:00Z</dcterms:modified>
</cp:coreProperties>
</file>